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AA1" w:rsidRPr="009B5A94" w:rsidRDefault="00FC2AA1" w:rsidP="00FC2AA1">
      <w:pPr>
        <w:widowControl/>
        <w:tabs>
          <w:tab w:val="left" w:pos="8280"/>
        </w:tabs>
        <w:spacing w:line="360" w:lineRule="auto"/>
        <w:jc w:val="both"/>
        <w:rPr>
          <w:rFonts w:ascii="Times New Roman" w:eastAsia="標楷體" w:hAnsi="Times New Roman" w:cs="Times New Roman"/>
          <w:color w:val="000000" w:themeColor="text1"/>
        </w:rPr>
      </w:pPr>
      <w:bookmarkStart w:id="0" w:name="_GoBack"/>
      <w:bookmarkEnd w:id="0"/>
      <w:r w:rsidRPr="009B5A94">
        <w:rPr>
          <w:rFonts w:ascii="Times New Roman" w:eastAsia="標楷體" w:hAnsi="Times New Roman" w:cs="Times New Roman"/>
          <w:color w:val="000000" w:themeColor="text1"/>
        </w:rPr>
        <w:t>附表</w:t>
      </w:r>
      <w:proofErr w:type="gramStart"/>
      <w:r w:rsidRPr="009B5A94">
        <w:rPr>
          <w:rFonts w:ascii="Times New Roman" w:eastAsia="標楷體" w:hAnsi="Times New Roman" w:cs="Times New Roman"/>
          <w:color w:val="000000" w:themeColor="text1"/>
        </w:rPr>
        <w:t>一</w:t>
      </w:r>
      <w:proofErr w:type="gramEnd"/>
    </w:p>
    <w:p w:rsidR="002E30C7" w:rsidRPr="009B5A94" w:rsidRDefault="00FC2AA1" w:rsidP="002E30C7">
      <w:pPr>
        <w:widowControl/>
        <w:tabs>
          <w:tab w:val="left" w:pos="8280"/>
        </w:tabs>
        <w:spacing w:line="40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</w:pPr>
      <w:r w:rsidRPr="009B5A94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國立</w:t>
      </w:r>
      <w:proofErr w:type="gramStart"/>
      <w:r w:rsidRPr="009B5A94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臺</w:t>
      </w:r>
      <w:proofErr w:type="gramEnd"/>
      <w:r w:rsidRPr="009B5A94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中教育大學通識教育中心「</w:t>
      </w:r>
      <w:r w:rsidRPr="009B5A94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永續發展</w:t>
      </w:r>
      <w:proofErr w:type="gramStart"/>
      <w:r w:rsidRPr="009B5A94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及淨零排放</w:t>
      </w:r>
      <w:proofErr w:type="gramEnd"/>
      <w:r w:rsidRPr="009B5A94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跨領域</w:t>
      </w:r>
      <w:r w:rsidRPr="009B5A94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學分學程」</w:t>
      </w:r>
    </w:p>
    <w:p w:rsidR="00FC2AA1" w:rsidRPr="009B5A94" w:rsidRDefault="00C85890" w:rsidP="002E30C7">
      <w:pPr>
        <w:widowControl/>
        <w:tabs>
          <w:tab w:val="left" w:pos="8280"/>
        </w:tabs>
        <w:spacing w:line="400" w:lineRule="exact"/>
        <w:jc w:val="center"/>
        <w:rPr>
          <w:rFonts w:ascii="標楷體" w:eastAsia="標楷體" w:hAnsi="標楷體" w:cs="Times New Roman"/>
          <w:b/>
          <w:bCs/>
          <w:color w:val="000000" w:themeColor="text1"/>
          <w:sz w:val="30"/>
          <w:szCs w:val="30"/>
        </w:rPr>
      </w:pPr>
      <w:r w:rsidRPr="009B5A94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（含專長增</w:t>
      </w:r>
      <w:r w:rsidRPr="009B5A94">
        <w:rPr>
          <w:rFonts w:ascii="標楷體" w:eastAsia="標楷體" w:hAnsi="標楷體" w:cs="Times New Roman" w:hint="eastAsia"/>
          <w:b/>
          <w:color w:val="000000" w:themeColor="text1"/>
          <w:sz w:val="30"/>
          <w:szCs w:val="30"/>
        </w:rPr>
        <w:t>能學分學程、微型學分學程）</w:t>
      </w:r>
      <w:r w:rsidR="00FC2AA1" w:rsidRPr="009B5A94">
        <w:rPr>
          <w:rFonts w:ascii="標楷體" w:eastAsia="標楷體" w:hAnsi="標楷體" w:cs="Times New Roman"/>
          <w:b/>
          <w:color w:val="000000" w:themeColor="text1"/>
          <w:sz w:val="30"/>
          <w:szCs w:val="30"/>
        </w:rPr>
        <w:t>修讀</w:t>
      </w:r>
      <w:r w:rsidR="00FC2AA1" w:rsidRPr="009B5A94">
        <w:rPr>
          <w:rFonts w:ascii="標楷體" w:eastAsia="標楷體" w:hAnsi="標楷體" w:cs="Times New Roman"/>
          <w:b/>
          <w:bCs/>
          <w:color w:val="000000" w:themeColor="text1"/>
          <w:sz w:val="30"/>
          <w:szCs w:val="30"/>
        </w:rPr>
        <w:t>申請表</w:t>
      </w:r>
    </w:p>
    <w:tbl>
      <w:tblPr>
        <w:tblpPr w:leftFromText="180" w:rightFromText="180" w:vertAnchor="page" w:horzAnchor="margin" w:tblpY="2125"/>
        <w:tblW w:w="10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7"/>
        <w:gridCol w:w="2030"/>
        <w:gridCol w:w="1390"/>
        <w:gridCol w:w="21"/>
        <w:gridCol w:w="879"/>
        <w:gridCol w:w="1112"/>
        <w:gridCol w:w="1275"/>
        <w:gridCol w:w="2009"/>
      </w:tblGrid>
      <w:tr w:rsidR="009B5A94" w:rsidRPr="009B5A94" w:rsidTr="00584C40">
        <w:trPr>
          <w:cantSplit/>
          <w:trHeight w:val="794"/>
        </w:trPr>
        <w:tc>
          <w:tcPr>
            <w:tcW w:w="1847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 xml:space="preserve">系級　　</w:t>
            </w:r>
          </w:p>
        </w:tc>
        <w:tc>
          <w:tcPr>
            <w:tcW w:w="4320" w:type="dxa"/>
            <w:gridSpan w:val="4"/>
            <w:vAlign w:val="center"/>
          </w:tcPr>
          <w:p w:rsidR="00584C40" w:rsidRPr="009B5A94" w:rsidRDefault="00584C40" w:rsidP="00584C40">
            <w:pPr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 xml:space="preserve">　　      系(所)         年級      </w:t>
            </w:r>
          </w:p>
        </w:tc>
        <w:tc>
          <w:tcPr>
            <w:tcW w:w="1112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>姓名</w:t>
            </w:r>
          </w:p>
        </w:tc>
        <w:tc>
          <w:tcPr>
            <w:tcW w:w="3284" w:type="dxa"/>
            <w:gridSpan w:val="2"/>
            <w:vAlign w:val="center"/>
          </w:tcPr>
          <w:p w:rsidR="00584C40" w:rsidRPr="009B5A94" w:rsidRDefault="00584C40" w:rsidP="00584C40">
            <w:pPr>
              <w:jc w:val="right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</w:p>
        </w:tc>
      </w:tr>
      <w:tr w:rsidR="009B5A94" w:rsidRPr="009B5A94" w:rsidTr="00584C40">
        <w:trPr>
          <w:cantSplit/>
          <w:trHeight w:val="794"/>
        </w:trPr>
        <w:tc>
          <w:tcPr>
            <w:tcW w:w="1847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>學號</w:t>
            </w:r>
          </w:p>
        </w:tc>
        <w:tc>
          <w:tcPr>
            <w:tcW w:w="3420" w:type="dxa"/>
            <w:gridSpan w:val="2"/>
            <w:vAlign w:val="center"/>
          </w:tcPr>
          <w:p w:rsidR="00584C40" w:rsidRPr="009B5A94" w:rsidRDefault="00584C40" w:rsidP="00584C40">
            <w:pPr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584C40" w:rsidRPr="009B5A94" w:rsidRDefault="00584C40" w:rsidP="00584C4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>聯絡</w:t>
            </w:r>
          </w:p>
          <w:p w:rsidR="00584C40" w:rsidRPr="009B5A94" w:rsidRDefault="00584C40" w:rsidP="00584C4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>電話</w:t>
            </w:r>
          </w:p>
        </w:tc>
        <w:tc>
          <w:tcPr>
            <w:tcW w:w="4396" w:type="dxa"/>
            <w:gridSpan w:val="3"/>
            <w:vAlign w:val="center"/>
          </w:tcPr>
          <w:p w:rsidR="00584C40" w:rsidRPr="009B5A94" w:rsidRDefault="00584C40" w:rsidP="00584C40">
            <w:pPr>
              <w:spacing w:line="360" w:lineRule="auto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>(</w:t>
            </w:r>
            <w:proofErr w:type="gramStart"/>
            <w:r w:rsidRPr="009B5A94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>Ｈ</w:t>
            </w:r>
            <w:proofErr w:type="gramEnd"/>
            <w:r w:rsidRPr="009B5A94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>)：</w:t>
            </w:r>
          </w:p>
          <w:p w:rsidR="00584C40" w:rsidRPr="009B5A94" w:rsidRDefault="00584C40" w:rsidP="00584C40">
            <w:pPr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>手機：</w:t>
            </w:r>
          </w:p>
        </w:tc>
      </w:tr>
      <w:tr w:rsidR="009B5A94" w:rsidRPr="009B5A94" w:rsidTr="00584C40">
        <w:trPr>
          <w:cantSplit/>
          <w:trHeight w:val="794"/>
        </w:trPr>
        <w:tc>
          <w:tcPr>
            <w:tcW w:w="1847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E-mail</w:t>
            </w:r>
          </w:p>
        </w:tc>
        <w:tc>
          <w:tcPr>
            <w:tcW w:w="8716" w:type="dxa"/>
            <w:gridSpan w:val="7"/>
            <w:vAlign w:val="center"/>
          </w:tcPr>
          <w:p w:rsidR="00584C40" w:rsidRPr="009B5A94" w:rsidRDefault="00584C40" w:rsidP="00584C40">
            <w:pPr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</w:p>
        </w:tc>
      </w:tr>
      <w:tr w:rsidR="009B5A94" w:rsidRPr="009B5A94" w:rsidTr="00584C40">
        <w:trPr>
          <w:cantSplit/>
          <w:trHeight w:val="794"/>
        </w:trPr>
        <w:tc>
          <w:tcPr>
            <w:tcW w:w="1847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申請日期</w:t>
            </w:r>
          </w:p>
        </w:tc>
        <w:tc>
          <w:tcPr>
            <w:tcW w:w="8716" w:type="dxa"/>
            <w:gridSpan w:val="7"/>
            <w:vAlign w:val="bottom"/>
          </w:tcPr>
          <w:p w:rsidR="00584C40" w:rsidRPr="009B5A94" w:rsidRDefault="00584C40" w:rsidP="00584C40">
            <w:pPr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/>
                <w:color w:val="000000" w:themeColor="text1"/>
              </w:rPr>
              <w:t xml:space="preserve">　</w:t>
            </w:r>
            <w:r w:rsidRPr="009B5A94">
              <w:rPr>
                <w:rFonts w:ascii="標楷體" w:eastAsia="標楷體" w:hAnsi="標楷體" w:cs="Times New Roman" w:hint="eastAsia"/>
                <w:color w:val="000000" w:themeColor="text1"/>
              </w:rPr>
              <w:t xml:space="preserve">  </w:t>
            </w:r>
            <w:r w:rsidRPr="009B5A94">
              <w:rPr>
                <w:rFonts w:ascii="標楷體" w:eastAsia="標楷體" w:hAnsi="標楷體" w:cs="Times New Roman"/>
                <w:color w:val="000000" w:themeColor="text1"/>
              </w:rPr>
              <w:t xml:space="preserve">　　年　　　</w:t>
            </w:r>
            <w:r w:rsidRPr="009B5A94">
              <w:rPr>
                <w:rFonts w:ascii="標楷體" w:eastAsia="標楷體" w:hAnsi="標楷體" w:cs="Times New Roman" w:hint="eastAsia"/>
                <w:color w:val="000000" w:themeColor="text1"/>
              </w:rPr>
              <w:t xml:space="preserve">  </w:t>
            </w:r>
            <w:r w:rsidRPr="009B5A94">
              <w:rPr>
                <w:rFonts w:ascii="標楷體" w:eastAsia="標楷體" w:hAnsi="標楷體" w:cs="Times New Roman"/>
                <w:color w:val="000000" w:themeColor="text1"/>
              </w:rPr>
              <w:t xml:space="preserve">月　　</w:t>
            </w:r>
            <w:r w:rsidRPr="009B5A94">
              <w:rPr>
                <w:rFonts w:ascii="標楷體" w:eastAsia="標楷體" w:hAnsi="標楷體" w:cs="Times New Roman" w:hint="eastAsia"/>
                <w:color w:val="000000" w:themeColor="text1"/>
              </w:rPr>
              <w:t xml:space="preserve">  </w:t>
            </w:r>
            <w:r w:rsidRPr="009B5A94">
              <w:rPr>
                <w:rFonts w:ascii="標楷體" w:eastAsia="標楷體" w:hAnsi="標楷體" w:cs="Times New Roman"/>
                <w:color w:val="000000" w:themeColor="text1"/>
              </w:rPr>
              <w:t xml:space="preserve">　日</w:t>
            </w:r>
          </w:p>
          <w:p w:rsidR="00584C40" w:rsidRPr="009B5A94" w:rsidRDefault="00584C40" w:rsidP="00584C40">
            <w:pPr>
              <w:jc w:val="right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</w:p>
        </w:tc>
      </w:tr>
      <w:tr w:rsidR="009B5A94" w:rsidRPr="009B5A94" w:rsidTr="00584C40">
        <w:trPr>
          <w:cantSplit/>
          <w:trHeight w:val="794"/>
        </w:trPr>
        <w:tc>
          <w:tcPr>
            <w:tcW w:w="1847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檢附資料</w:t>
            </w:r>
          </w:p>
        </w:tc>
        <w:tc>
          <w:tcPr>
            <w:tcW w:w="8716" w:type="dxa"/>
            <w:gridSpan w:val="7"/>
            <w:vAlign w:val="center"/>
          </w:tcPr>
          <w:p w:rsidR="00584C40" w:rsidRPr="009B5A94" w:rsidRDefault="00584C40" w:rsidP="00584C40">
            <w:pPr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學生證影本、前一學期成績單</w:t>
            </w:r>
          </w:p>
        </w:tc>
      </w:tr>
      <w:tr w:rsidR="009B5A94" w:rsidRPr="009B5A94" w:rsidTr="00584C40">
        <w:trPr>
          <w:cantSplit/>
          <w:trHeight w:val="794"/>
        </w:trPr>
        <w:tc>
          <w:tcPr>
            <w:tcW w:w="1847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申請修讀之</w:t>
            </w:r>
          </w:p>
          <w:p w:rsidR="00584C40" w:rsidRPr="009B5A94" w:rsidRDefault="00584C40" w:rsidP="00584C4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學分學程類型</w:t>
            </w:r>
          </w:p>
        </w:tc>
        <w:tc>
          <w:tcPr>
            <w:tcW w:w="8716" w:type="dxa"/>
            <w:gridSpan w:val="7"/>
            <w:vAlign w:val="center"/>
          </w:tcPr>
          <w:p w:rsidR="00584C40" w:rsidRPr="009B5A94" w:rsidRDefault="00584C40" w:rsidP="002E30C7">
            <w:pPr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□通識教育中心永續發展</w:t>
            </w:r>
            <w:proofErr w:type="gramStart"/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及淨零排放</w:t>
            </w:r>
            <w:proofErr w:type="gramEnd"/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  <w:u w:val="single"/>
              </w:rPr>
              <w:t>跨領域</w:t>
            </w:r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 xml:space="preserve">學分學程 </w:t>
            </w:r>
          </w:p>
          <w:p w:rsidR="00584C40" w:rsidRPr="009B5A94" w:rsidRDefault="00584C40" w:rsidP="002E30C7">
            <w:pPr>
              <w:spacing w:line="400" w:lineRule="exact"/>
              <w:ind w:leftChars="-15" w:left="-36" w:firstLineChars="13" w:firstLine="34"/>
              <w:jc w:val="both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□通識教育中心永續發展</w:t>
            </w:r>
            <w:proofErr w:type="gramStart"/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及淨零排放</w:t>
            </w:r>
            <w:proofErr w:type="gramEnd"/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  <w:u w:val="single"/>
              </w:rPr>
              <w:t>專長增能</w:t>
            </w:r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學分學程</w:t>
            </w:r>
          </w:p>
          <w:p w:rsidR="00584C40" w:rsidRPr="009B5A94" w:rsidRDefault="00584C40" w:rsidP="002E30C7">
            <w:pPr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□通識教育中心永續發展</w:t>
            </w:r>
            <w:proofErr w:type="gramStart"/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及淨零排放</w:t>
            </w:r>
            <w:proofErr w:type="gramEnd"/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  <w:u w:val="single"/>
              </w:rPr>
              <w:t>微型</w:t>
            </w:r>
            <w:r w:rsidRPr="009B5A94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學分學程</w:t>
            </w:r>
          </w:p>
        </w:tc>
      </w:tr>
      <w:tr w:rsidR="009B5A94" w:rsidRPr="009B5A94" w:rsidTr="00584C40">
        <w:trPr>
          <w:cantSplit/>
          <w:trHeight w:val="794"/>
        </w:trPr>
        <w:tc>
          <w:tcPr>
            <w:tcW w:w="1847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申請學生簽名</w:t>
            </w:r>
          </w:p>
        </w:tc>
        <w:tc>
          <w:tcPr>
            <w:tcW w:w="8716" w:type="dxa"/>
            <w:gridSpan w:val="7"/>
            <w:vAlign w:val="center"/>
          </w:tcPr>
          <w:p w:rsidR="00584C40" w:rsidRPr="009B5A94" w:rsidRDefault="00584C40" w:rsidP="00584C40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9B5A94" w:rsidRPr="009B5A94" w:rsidTr="00584C40">
        <w:trPr>
          <w:cantSplit/>
          <w:trHeight w:val="794"/>
        </w:trPr>
        <w:tc>
          <w:tcPr>
            <w:tcW w:w="1847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申請審查結果</w:t>
            </w:r>
          </w:p>
        </w:tc>
        <w:tc>
          <w:tcPr>
            <w:tcW w:w="8716" w:type="dxa"/>
            <w:gridSpan w:val="7"/>
            <w:vAlign w:val="center"/>
          </w:tcPr>
          <w:p w:rsidR="00584C40" w:rsidRPr="009B5A94" w:rsidRDefault="00584C40" w:rsidP="00584C40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9B5A94" w:rsidRPr="009B5A94" w:rsidTr="00584C40">
        <w:trPr>
          <w:trHeight w:val="794"/>
        </w:trPr>
        <w:tc>
          <w:tcPr>
            <w:tcW w:w="1847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承辦人</w:t>
            </w:r>
          </w:p>
          <w:p w:rsidR="00584C40" w:rsidRPr="009B5A94" w:rsidRDefault="00584C40" w:rsidP="00584C4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核章</w:t>
            </w:r>
          </w:p>
        </w:tc>
        <w:tc>
          <w:tcPr>
            <w:tcW w:w="2030" w:type="dxa"/>
            <w:vAlign w:val="center"/>
          </w:tcPr>
          <w:p w:rsidR="00584C40" w:rsidRPr="009B5A94" w:rsidRDefault="00584C40" w:rsidP="00584C40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584C40" w:rsidRPr="009B5A94" w:rsidRDefault="00584C40" w:rsidP="00584C4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學習資源組</w:t>
            </w:r>
          </w:p>
          <w:p w:rsidR="00584C40" w:rsidRPr="009B5A94" w:rsidRDefault="00584C40" w:rsidP="00584C4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組長核章</w:t>
            </w:r>
          </w:p>
        </w:tc>
        <w:tc>
          <w:tcPr>
            <w:tcW w:w="1991" w:type="dxa"/>
            <w:gridSpan w:val="2"/>
            <w:vAlign w:val="center"/>
          </w:tcPr>
          <w:p w:rsidR="00584C40" w:rsidRPr="009B5A94" w:rsidRDefault="00584C40" w:rsidP="00584C40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75" w:type="dxa"/>
            <w:vAlign w:val="center"/>
          </w:tcPr>
          <w:p w:rsidR="00584C40" w:rsidRPr="009B5A94" w:rsidRDefault="00584C40" w:rsidP="00584C4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中心主任</w:t>
            </w:r>
          </w:p>
          <w:p w:rsidR="00584C40" w:rsidRPr="009B5A94" w:rsidRDefault="00584C40" w:rsidP="00584C4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核章</w:t>
            </w:r>
          </w:p>
        </w:tc>
        <w:tc>
          <w:tcPr>
            <w:tcW w:w="2009" w:type="dxa"/>
            <w:vAlign w:val="center"/>
          </w:tcPr>
          <w:p w:rsidR="00584C40" w:rsidRPr="009B5A94" w:rsidRDefault="00584C40" w:rsidP="00584C40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</w:tbl>
    <w:p w:rsidR="00FC2AA1" w:rsidRPr="009B5A94" w:rsidRDefault="00FC2AA1" w:rsidP="00FC2AA1">
      <w:pPr>
        <w:ind w:left="1680" w:right="401" w:hangingChars="700" w:hanging="1680"/>
        <w:jc w:val="right"/>
        <w:rPr>
          <w:rFonts w:ascii="標楷體" w:eastAsia="標楷體" w:hAnsi="標楷體" w:cs="Times New Roman"/>
          <w:color w:val="000000" w:themeColor="text1"/>
        </w:rPr>
      </w:pPr>
    </w:p>
    <w:p w:rsidR="00FC2AA1" w:rsidRPr="009B5A94" w:rsidRDefault="00FC2AA1" w:rsidP="00FC2AA1">
      <w:pPr>
        <w:ind w:left="1680" w:right="161" w:hangingChars="700" w:hanging="1680"/>
        <w:jc w:val="right"/>
        <w:rPr>
          <w:rFonts w:ascii="標楷體" w:eastAsia="標楷體" w:hAnsi="標楷體" w:cs="Times New Roman"/>
          <w:color w:val="000000" w:themeColor="text1"/>
        </w:rPr>
      </w:pPr>
    </w:p>
    <w:p w:rsidR="00FC2AA1" w:rsidRPr="009B5A94" w:rsidRDefault="00FC2AA1" w:rsidP="00FC2AA1">
      <w:pPr>
        <w:jc w:val="both"/>
        <w:rPr>
          <w:rFonts w:ascii="Times New Roman" w:eastAsia="標楷體" w:hAnsi="Times New Roman" w:cs="Times New Roman"/>
          <w:color w:val="000000" w:themeColor="text1"/>
        </w:rPr>
      </w:pPr>
    </w:p>
    <w:p w:rsidR="00FC2AA1" w:rsidRPr="009B5A94" w:rsidRDefault="00FC2AA1" w:rsidP="00FC2AA1">
      <w:pPr>
        <w:jc w:val="both"/>
        <w:rPr>
          <w:rFonts w:ascii="Times New Roman" w:eastAsia="標楷體" w:hAnsi="Times New Roman" w:cs="Times New Roman"/>
          <w:color w:val="000000" w:themeColor="text1"/>
        </w:rPr>
      </w:pPr>
    </w:p>
    <w:p w:rsidR="00FC2AA1" w:rsidRPr="009B5A94" w:rsidRDefault="00FC2AA1" w:rsidP="00FC2AA1">
      <w:pPr>
        <w:widowControl/>
        <w:tabs>
          <w:tab w:val="left" w:pos="8280"/>
        </w:tabs>
        <w:spacing w:line="320" w:lineRule="exact"/>
        <w:jc w:val="both"/>
        <w:rPr>
          <w:rFonts w:ascii="Times New Roman" w:eastAsia="標楷體" w:hAnsi="Times New Roman" w:cs="Times New Roman"/>
          <w:color w:val="000000" w:themeColor="text1"/>
        </w:rPr>
        <w:sectPr w:rsidR="00FC2AA1" w:rsidRPr="009B5A94" w:rsidSect="00030364">
          <w:footerReference w:type="default" r:id="rId8"/>
          <w:pgSz w:w="11906" w:h="16838"/>
          <w:pgMar w:top="567" w:right="424" w:bottom="567" w:left="567" w:header="851" w:footer="992" w:gutter="0"/>
          <w:pgNumType w:start="42"/>
          <w:cols w:space="425"/>
          <w:docGrid w:type="lines" w:linePitch="360"/>
        </w:sectPr>
      </w:pPr>
    </w:p>
    <w:p w:rsidR="00FC2AA1" w:rsidRPr="009B5A94" w:rsidRDefault="00FC2AA1" w:rsidP="00FC2AA1">
      <w:pPr>
        <w:widowControl/>
        <w:tabs>
          <w:tab w:val="left" w:pos="8280"/>
        </w:tabs>
        <w:spacing w:afterLines="25" w:after="90" w:line="320" w:lineRule="exact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9B5A94">
        <w:rPr>
          <w:rFonts w:ascii="Times New Roman" w:eastAsia="標楷體" w:hAnsi="Times New Roman" w:cs="Times New Roman"/>
          <w:color w:val="000000" w:themeColor="text1"/>
        </w:rPr>
        <w:lastRenderedPageBreak/>
        <w:t>附表二</w:t>
      </w:r>
    </w:p>
    <w:p w:rsidR="00FC2AA1" w:rsidRPr="009B5A94" w:rsidRDefault="00FC2AA1" w:rsidP="002E30C7">
      <w:pPr>
        <w:widowControl/>
        <w:tabs>
          <w:tab w:val="left" w:pos="8280"/>
        </w:tabs>
        <w:spacing w:beforeLines="25" w:before="90" w:line="40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</w:pPr>
      <w:r w:rsidRPr="009B5A94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國立</w:t>
      </w:r>
      <w:proofErr w:type="gramStart"/>
      <w:r w:rsidRPr="009B5A94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臺</w:t>
      </w:r>
      <w:proofErr w:type="gramEnd"/>
      <w:r w:rsidRPr="009B5A94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中教育大學通識教育中心「</w:t>
      </w:r>
      <w:r w:rsidRPr="009B5A94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永續發展</w:t>
      </w:r>
      <w:proofErr w:type="gramStart"/>
      <w:r w:rsidRPr="009B5A94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及淨零排放</w:t>
      </w:r>
      <w:proofErr w:type="gramEnd"/>
      <w:r w:rsidRPr="009B5A94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跨領域</w:t>
      </w:r>
      <w:r w:rsidRPr="009B5A94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學分學程」</w:t>
      </w:r>
      <w:r w:rsidR="00BC1A4E" w:rsidRPr="009B5A94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（含專長增</w:t>
      </w:r>
      <w:r w:rsidR="00BC1A4E" w:rsidRPr="009B5A94">
        <w:rPr>
          <w:rFonts w:ascii="標楷體" w:eastAsia="標楷體" w:hAnsi="標楷體" w:cs="Times New Roman" w:hint="eastAsia"/>
          <w:b/>
          <w:color w:val="000000" w:themeColor="text1"/>
          <w:sz w:val="30"/>
          <w:szCs w:val="30"/>
        </w:rPr>
        <w:t>能學分學程、微型學分學程）</w:t>
      </w:r>
      <w:r w:rsidRPr="009B5A94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認證申請表</w:t>
      </w:r>
    </w:p>
    <w:p w:rsidR="00FC2AA1" w:rsidRPr="009B5A94" w:rsidRDefault="00FC2AA1" w:rsidP="00FC2AA1">
      <w:pPr>
        <w:widowControl/>
        <w:tabs>
          <w:tab w:val="left" w:pos="8280"/>
        </w:tabs>
        <w:snapToGrid w:val="0"/>
        <w:spacing w:line="320" w:lineRule="exact"/>
        <w:ind w:leftChars="-225" w:left="-540" w:firstLineChars="225" w:firstLine="450"/>
        <w:jc w:val="right"/>
        <w:rPr>
          <w:rFonts w:ascii="Times New Roman" w:eastAsia="標楷體" w:hAnsi="Times New Roman" w:cs="Times New Roman"/>
          <w:color w:val="000000" w:themeColor="text1"/>
          <w:sz w:val="20"/>
        </w:rPr>
      </w:pPr>
    </w:p>
    <w:p w:rsidR="00FC2AA1" w:rsidRPr="009B5A94" w:rsidRDefault="00FC2AA1" w:rsidP="00FC2AA1">
      <w:pPr>
        <w:widowControl/>
        <w:tabs>
          <w:tab w:val="left" w:pos="8280"/>
        </w:tabs>
        <w:snapToGrid w:val="0"/>
        <w:spacing w:line="360" w:lineRule="auto"/>
        <w:ind w:leftChars="-225" w:left="-540" w:firstLineChars="225" w:firstLine="540"/>
        <w:jc w:val="right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9B5A94">
        <w:rPr>
          <w:rFonts w:ascii="Times New Roman" w:eastAsia="標楷體" w:hAnsi="Times New Roman" w:cs="Times New Roman"/>
          <w:color w:val="000000" w:themeColor="text1"/>
          <w:szCs w:val="24"/>
        </w:rPr>
        <w:t>申請日期：　　年　　月　　日</w:t>
      </w:r>
    </w:p>
    <w:p w:rsidR="00BC1A4E" w:rsidRPr="009B5A94" w:rsidRDefault="00FC2AA1" w:rsidP="00BC1A4E">
      <w:pPr>
        <w:pStyle w:val="a3"/>
        <w:widowControl/>
        <w:numPr>
          <w:ilvl w:val="0"/>
          <w:numId w:val="6"/>
        </w:numPr>
        <w:tabs>
          <w:tab w:val="left" w:pos="8280"/>
        </w:tabs>
        <w:spacing w:line="400" w:lineRule="exact"/>
        <w:ind w:leftChars="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說明：</w:t>
      </w:r>
    </w:p>
    <w:p w:rsidR="00FC2AA1" w:rsidRPr="009B5A94" w:rsidRDefault="00FC2AA1" w:rsidP="00BC1A4E">
      <w:pPr>
        <w:pStyle w:val="a3"/>
        <w:widowControl/>
        <w:numPr>
          <w:ilvl w:val="0"/>
          <w:numId w:val="7"/>
        </w:numPr>
        <w:tabs>
          <w:tab w:val="left" w:pos="8280"/>
        </w:tabs>
        <w:spacing w:line="400" w:lineRule="exact"/>
        <w:ind w:leftChars="0" w:left="1008" w:hanging="79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「</w:t>
      </w:r>
      <w:r w:rsidR="00BC1A4E"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通識教育中心</w:t>
      </w:r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永續發展</w:t>
      </w:r>
      <w:proofErr w:type="gramStart"/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及淨零排放</w:t>
      </w:r>
      <w:proofErr w:type="gramEnd"/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跨領域學分學程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」之課程，學生至少</w:t>
      </w:r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含必修課程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須</w:t>
      </w:r>
      <w:proofErr w:type="gramStart"/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修滿</w:t>
      </w:r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共</w:t>
      </w:r>
      <w:proofErr w:type="gramEnd"/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16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學分，可取得本學程之認證。</w:t>
      </w:r>
    </w:p>
    <w:p w:rsidR="00BC1A4E" w:rsidRPr="009B5A94" w:rsidRDefault="00BC1A4E" w:rsidP="00BC1A4E">
      <w:pPr>
        <w:pStyle w:val="a3"/>
        <w:widowControl/>
        <w:numPr>
          <w:ilvl w:val="0"/>
          <w:numId w:val="7"/>
        </w:numPr>
        <w:tabs>
          <w:tab w:val="left" w:pos="8280"/>
        </w:tabs>
        <w:spacing w:line="400" w:lineRule="exact"/>
        <w:ind w:leftChars="0" w:left="1008" w:hanging="79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「通識教育中心永續發展</w:t>
      </w:r>
      <w:proofErr w:type="gramStart"/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及淨零排放</w:t>
      </w:r>
      <w:proofErr w:type="gramEnd"/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專長增能學分學程」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之課程，學生至少</w:t>
      </w:r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含必修課程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須</w:t>
      </w:r>
      <w:proofErr w:type="gramStart"/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修滿</w:t>
      </w:r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共</w:t>
      </w:r>
      <w:proofErr w:type="gramEnd"/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10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學分，可取得本學程之認證。</w:t>
      </w:r>
    </w:p>
    <w:p w:rsidR="00BC1A4E" w:rsidRPr="009B5A94" w:rsidRDefault="00BC1A4E" w:rsidP="003E1E0D">
      <w:pPr>
        <w:pStyle w:val="a3"/>
        <w:widowControl/>
        <w:numPr>
          <w:ilvl w:val="0"/>
          <w:numId w:val="7"/>
        </w:numPr>
        <w:tabs>
          <w:tab w:val="left" w:pos="8280"/>
        </w:tabs>
        <w:spacing w:line="400" w:lineRule="exact"/>
        <w:ind w:leftChars="0" w:left="1008" w:hanging="79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「通識教育中心永續發展</w:t>
      </w:r>
      <w:proofErr w:type="gramStart"/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及淨零排放</w:t>
      </w:r>
      <w:proofErr w:type="gramEnd"/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微型學分學程」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之課程，學生至少</w:t>
      </w:r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含必修課程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須</w:t>
      </w:r>
      <w:proofErr w:type="gramStart"/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修滿</w:t>
      </w:r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共</w:t>
      </w:r>
      <w:proofErr w:type="gramEnd"/>
      <w:r w:rsidRPr="009B5A94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6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學分，可取得本學程之認證。</w:t>
      </w:r>
    </w:p>
    <w:p w:rsidR="00FC2AA1" w:rsidRPr="009B5A94" w:rsidRDefault="00FC2AA1" w:rsidP="00FC2AA1">
      <w:pPr>
        <w:widowControl/>
        <w:tabs>
          <w:tab w:val="left" w:pos="8280"/>
        </w:tabs>
        <w:spacing w:line="400" w:lineRule="exact"/>
        <w:ind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二、申請認證審查資料：請申請人附上在本校歷年成績單正本。</w:t>
      </w:r>
    </w:p>
    <w:p w:rsidR="00FC2AA1" w:rsidRPr="009B5A94" w:rsidRDefault="00FC2AA1" w:rsidP="00FC2AA1">
      <w:pPr>
        <w:widowControl/>
        <w:tabs>
          <w:tab w:val="left" w:pos="8280"/>
        </w:tabs>
        <w:spacing w:line="400" w:lineRule="exact"/>
        <w:ind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三、申請人姓名：</w:t>
      </w:r>
    </w:p>
    <w:p w:rsidR="00FC2AA1" w:rsidRPr="009B5A94" w:rsidRDefault="00FC2AA1" w:rsidP="00FC2AA1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</w:pP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系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(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所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)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學號：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姓名：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      </w:t>
      </w:r>
    </w:p>
    <w:p w:rsidR="00FC2AA1" w:rsidRPr="009B5A94" w:rsidRDefault="00FC2AA1" w:rsidP="00FC2AA1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</w:pP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出生年月日：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年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月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日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手機：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      </w:t>
      </w:r>
    </w:p>
    <w:p w:rsidR="00FC2AA1" w:rsidRPr="009B5A94" w:rsidRDefault="00FC2AA1" w:rsidP="00FC2AA1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Email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_____________________________________________________________</w:t>
      </w:r>
    </w:p>
    <w:p w:rsidR="00FC2AA1" w:rsidRPr="009B5A94" w:rsidRDefault="00FC2AA1" w:rsidP="00FC2AA1">
      <w:pPr>
        <w:widowControl/>
        <w:tabs>
          <w:tab w:val="left" w:pos="8280"/>
        </w:tabs>
        <w:spacing w:line="400" w:lineRule="exact"/>
        <w:ind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四、申請同學請勾選已修習課程，並填入修課學年度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/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學期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(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例：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107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下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)</w:t>
      </w:r>
      <w:r w:rsidRPr="009B5A94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、各科成績。</w:t>
      </w:r>
    </w:p>
    <w:p w:rsidR="00FC2AA1" w:rsidRPr="009B5A94" w:rsidRDefault="00FC2AA1" w:rsidP="00FC2AA1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</w:p>
    <w:tbl>
      <w:tblPr>
        <w:tblW w:w="101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6"/>
        <w:gridCol w:w="3324"/>
        <w:gridCol w:w="850"/>
        <w:gridCol w:w="1560"/>
        <w:gridCol w:w="656"/>
        <w:gridCol w:w="1273"/>
        <w:gridCol w:w="1010"/>
      </w:tblGrid>
      <w:tr w:rsidR="009B5A94" w:rsidRPr="009B5A94" w:rsidTr="006D1F8B">
        <w:trPr>
          <w:cantSplit/>
          <w:trHeight w:val="1020"/>
          <w:tblHeader/>
          <w:jc w:val="center"/>
        </w:trPr>
        <w:tc>
          <w:tcPr>
            <w:tcW w:w="1486" w:type="dxa"/>
            <w:vAlign w:val="center"/>
          </w:tcPr>
          <w:p w:rsidR="00FC2AA1" w:rsidRPr="009B5A94" w:rsidRDefault="00FC2AA1" w:rsidP="00DF24A6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修課學年度</w:t>
            </w:r>
          </w:p>
          <w:p w:rsidR="00FC2AA1" w:rsidRPr="009B5A94" w:rsidRDefault="00FC2AA1" w:rsidP="00DF24A6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/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學期</w:t>
            </w:r>
          </w:p>
        </w:tc>
        <w:tc>
          <w:tcPr>
            <w:tcW w:w="3324" w:type="dxa"/>
            <w:vAlign w:val="center"/>
          </w:tcPr>
          <w:p w:rsidR="00FC2AA1" w:rsidRPr="009B5A94" w:rsidRDefault="00FC2AA1" w:rsidP="00DF24A6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課程科目名稱</w:t>
            </w:r>
          </w:p>
        </w:tc>
        <w:tc>
          <w:tcPr>
            <w:tcW w:w="850" w:type="dxa"/>
            <w:vAlign w:val="center"/>
          </w:tcPr>
          <w:p w:rsidR="00FC2AA1" w:rsidRPr="009B5A94" w:rsidRDefault="00FC2AA1" w:rsidP="00DF24A6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學分數</w:t>
            </w:r>
          </w:p>
        </w:tc>
        <w:tc>
          <w:tcPr>
            <w:tcW w:w="1560" w:type="dxa"/>
            <w:vAlign w:val="center"/>
          </w:tcPr>
          <w:p w:rsidR="00FC2AA1" w:rsidRPr="009B5A94" w:rsidRDefault="00FC2AA1" w:rsidP="00DF24A6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開課單位</w:t>
            </w:r>
          </w:p>
        </w:tc>
        <w:tc>
          <w:tcPr>
            <w:tcW w:w="656" w:type="dxa"/>
            <w:vAlign w:val="center"/>
          </w:tcPr>
          <w:p w:rsidR="00FC2AA1" w:rsidRPr="009B5A94" w:rsidRDefault="00FC2AA1" w:rsidP="00DF24A6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成績</w:t>
            </w:r>
          </w:p>
        </w:tc>
        <w:tc>
          <w:tcPr>
            <w:tcW w:w="1273" w:type="dxa"/>
            <w:vAlign w:val="center"/>
          </w:tcPr>
          <w:p w:rsidR="006D1F8B" w:rsidRPr="009B5A94" w:rsidRDefault="00FC2AA1" w:rsidP="00DF24A6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通識教育</w:t>
            </w:r>
          </w:p>
          <w:p w:rsidR="00FC2AA1" w:rsidRPr="009B5A94" w:rsidRDefault="00FC2AA1" w:rsidP="00DF24A6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中心認證</w:t>
            </w:r>
          </w:p>
        </w:tc>
        <w:tc>
          <w:tcPr>
            <w:tcW w:w="1010" w:type="dxa"/>
            <w:vAlign w:val="center"/>
          </w:tcPr>
          <w:p w:rsidR="00FC2AA1" w:rsidRPr="009B5A94" w:rsidRDefault="00FC2AA1" w:rsidP="00DF24A6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備註</w:t>
            </w:r>
          </w:p>
        </w:tc>
      </w:tr>
      <w:tr w:rsidR="009B5A94" w:rsidRPr="009B5A94" w:rsidTr="006D1F8B">
        <w:trPr>
          <w:cantSplit/>
          <w:trHeight w:val="953"/>
          <w:jc w:val="center"/>
        </w:trPr>
        <w:tc>
          <w:tcPr>
            <w:tcW w:w="1486" w:type="dxa"/>
            <w:vAlign w:val="center"/>
          </w:tcPr>
          <w:p w:rsidR="00645C3D" w:rsidRPr="009B5A94" w:rsidRDefault="00645C3D" w:rsidP="00645C3D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永續發展目標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(</w:t>
            </w:r>
            <w:proofErr w:type="gramStart"/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一</w:t>
            </w:r>
            <w:proofErr w:type="gramEnd"/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【必修】</w:t>
            </w:r>
          </w:p>
          <w:p w:rsidR="00645C3D" w:rsidRPr="009B5A94" w:rsidRDefault="008B2317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Sustainable Development Goals, SDGs(I)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953"/>
          <w:jc w:val="center"/>
        </w:trPr>
        <w:tc>
          <w:tcPr>
            <w:tcW w:w="1486" w:type="dxa"/>
            <w:vAlign w:val="center"/>
          </w:tcPr>
          <w:p w:rsidR="00645C3D" w:rsidRPr="009B5A94" w:rsidRDefault="00645C3D" w:rsidP="00645C3D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proofErr w:type="gramStart"/>
            <w:r w:rsidR="00BC1A4E"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淨零排放</w:t>
            </w:r>
            <w:proofErr w:type="gramEnd"/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【必修】</w:t>
            </w:r>
          </w:p>
          <w:p w:rsidR="00645C3D" w:rsidRPr="009B5A94" w:rsidRDefault="008B2317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Theory &amp; Practice for Net Zero Emission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953"/>
          <w:jc w:val="center"/>
        </w:trPr>
        <w:tc>
          <w:tcPr>
            <w:tcW w:w="1486" w:type="dxa"/>
            <w:vAlign w:val="center"/>
          </w:tcPr>
          <w:p w:rsidR="00645C3D" w:rsidRPr="009B5A94" w:rsidRDefault="00645C3D" w:rsidP="00645C3D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全球環境變遷導論</w:t>
            </w:r>
          </w:p>
          <w:p w:rsidR="00645C3D" w:rsidRPr="009B5A94" w:rsidRDefault="00645C3D" w:rsidP="008B2317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Global Change: An Introduction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953"/>
          <w:jc w:val="center"/>
        </w:trPr>
        <w:tc>
          <w:tcPr>
            <w:tcW w:w="1486" w:type="dxa"/>
            <w:vAlign w:val="center"/>
          </w:tcPr>
          <w:p w:rsidR="00645C3D" w:rsidRPr="009B5A94" w:rsidRDefault="00645C3D" w:rsidP="00645C3D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綠色能源與生活</w:t>
            </w:r>
          </w:p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Green Energy and Life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953"/>
          <w:jc w:val="center"/>
        </w:trPr>
        <w:tc>
          <w:tcPr>
            <w:tcW w:w="1486" w:type="dxa"/>
            <w:vAlign w:val="center"/>
          </w:tcPr>
          <w:p w:rsidR="00645C3D" w:rsidRPr="009B5A94" w:rsidRDefault="00645C3D" w:rsidP="00645C3D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  <w:p w:rsidR="00645C3D" w:rsidRPr="009B5A94" w:rsidRDefault="00645C3D" w:rsidP="00645C3D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多元文化教育</w:t>
            </w:r>
          </w:p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Multicultural Education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幼兒教育學系</w:t>
            </w:r>
          </w:p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教育學系</w:t>
            </w: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953"/>
          <w:jc w:val="center"/>
        </w:trPr>
        <w:tc>
          <w:tcPr>
            <w:tcW w:w="1486" w:type="dxa"/>
          </w:tcPr>
          <w:p w:rsidR="00645C3D" w:rsidRPr="009B5A94" w:rsidRDefault="00645C3D" w:rsidP="00645C3D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原住民族文化</w:t>
            </w:r>
          </w:p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Indigenous Culture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教育學系</w:t>
            </w: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1020"/>
          <w:jc w:val="center"/>
        </w:trPr>
        <w:tc>
          <w:tcPr>
            <w:tcW w:w="1486" w:type="dxa"/>
          </w:tcPr>
          <w:p w:rsidR="00645C3D" w:rsidRPr="009B5A94" w:rsidRDefault="00645C3D" w:rsidP="00645C3D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教育議題專題</w:t>
            </w:r>
          </w:p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Seminar on Educational Issues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教育學院</w:t>
            </w: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1020"/>
          <w:jc w:val="center"/>
        </w:trPr>
        <w:tc>
          <w:tcPr>
            <w:tcW w:w="1486" w:type="dxa"/>
          </w:tcPr>
          <w:p w:rsidR="00645C3D" w:rsidRPr="009B5A94" w:rsidRDefault="00645C3D" w:rsidP="00645C3D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人文藝術專題講座：</w:t>
            </w:r>
            <w:proofErr w:type="gramStart"/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臺</w:t>
            </w:r>
            <w:proofErr w:type="gramEnd"/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中學</w:t>
            </w:r>
          </w:p>
          <w:p w:rsidR="00645C3D" w:rsidRPr="009B5A94" w:rsidRDefault="00645C3D" w:rsidP="008B2317">
            <w:pPr>
              <w:spacing w:line="0" w:lineRule="atLeast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Special </w:t>
            </w:r>
            <w:proofErr w:type="spellStart"/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Toics</w:t>
            </w:r>
            <w:proofErr w:type="spellEnd"/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on Humanities and Arts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：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Taichung Studies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人文學院</w:t>
            </w: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1020"/>
          <w:jc w:val="center"/>
        </w:trPr>
        <w:tc>
          <w:tcPr>
            <w:tcW w:w="1486" w:type="dxa"/>
          </w:tcPr>
          <w:p w:rsidR="00BC1A4E" w:rsidRPr="009B5A94" w:rsidRDefault="00BC1A4E" w:rsidP="00645C3D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BC1A4E" w:rsidRPr="009B5A94" w:rsidRDefault="00BC1A4E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全球氣候變遷</w:t>
            </w:r>
          </w:p>
          <w:p w:rsidR="00BC1A4E" w:rsidRPr="009B5A94" w:rsidRDefault="008B2317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  <w:t>Global Climate Change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C1A4E" w:rsidRPr="009B5A94" w:rsidRDefault="008B2317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BC1A4E" w:rsidRPr="009B5A94" w:rsidRDefault="00BC1A4E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BC1A4E" w:rsidRPr="009B5A94" w:rsidRDefault="00BC1A4E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BC1A4E" w:rsidRPr="009B5A94" w:rsidRDefault="00BC1A4E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BC1A4E" w:rsidRPr="009B5A94" w:rsidRDefault="00BC1A4E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1020"/>
          <w:jc w:val="center"/>
        </w:trPr>
        <w:tc>
          <w:tcPr>
            <w:tcW w:w="1486" w:type="dxa"/>
          </w:tcPr>
          <w:p w:rsidR="00645C3D" w:rsidRPr="009B5A94" w:rsidRDefault="00645C3D" w:rsidP="00645C3D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="00BC1A4E"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永續發展目標</w:t>
            </w:r>
            <w:r w:rsidR="00BC1A4E"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(</w:t>
            </w:r>
            <w:r w:rsidR="00BC1A4E"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二</w:t>
            </w:r>
            <w:r w:rsidR="00BC1A4E"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</w:p>
          <w:p w:rsidR="00645C3D" w:rsidRPr="009B5A94" w:rsidRDefault="008B2317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Sustainable Development Goals, SDGs(II)</w:t>
            </w:r>
          </w:p>
        </w:tc>
        <w:tc>
          <w:tcPr>
            <w:tcW w:w="850" w:type="dxa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1020"/>
          <w:jc w:val="center"/>
        </w:trPr>
        <w:tc>
          <w:tcPr>
            <w:tcW w:w="1486" w:type="dxa"/>
          </w:tcPr>
          <w:p w:rsidR="00645C3D" w:rsidRPr="009B5A94" w:rsidRDefault="00645C3D" w:rsidP="00645C3D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企業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ESG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理論與實務</w:t>
            </w:r>
          </w:p>
          <w:p w:rsidR="00645C3D" w:rsidRPr="009B5A94" w:rsidRDefault="0006626E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Corporate ESG</w:t>
            </w:r>
            <w:r w:rsidRPr="009B5A94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：</w:t>
            </w:r>
            <w:r w:rsidRPr="009B5A94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Theory and Practice</w:t>
            </w:r>
          </w:p>
        </w:tc>
        <w:tc>
          <w:tcPr>
            <w:tcW w:w="850" w:type="dxa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1020"/>
          <w:jc w:val="center"/>
        </w:trPr>
        <w:tc>
          <w:tcPr>
            <w:tcW w:w="1486" w:type="dxa"/>
          </w:tcPr>
          <w:p w:rsidR="00645C3D" w:rsidRPr="009B5A94" w:rsidRDefault="00645C3D" w:rsidP="00645C3D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永續金融與氣候風險財務揭露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(TCFD)</w:t>
            </w:r>
          </w:p>
          <w:p w:rsidR="00645C3D" w:rsidRPr="009B5A94" w:rsidRDefault="0006626E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Sustainable Finance and Task Force on Climate-Related Financial Disclosure</w:t>
            </w:r>
          </w:p>
        </w:tc>
        <w:tc>
          <w:tcPr>
            <w:tcW w:w="850" w:type="dxa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1020"/>
          <w:jc w:val="center"/>
        </w:trPr>
        <w:tc>
          <w:tcPr>
            <w:tcW w:w="1486" w:type="dxa"/>
          </w:tcPr>
          <w:p w:rsidR="00645C3D" w:rsidRPr="009B5A94" w:rsidRDefault="00645C3D" w:rsidP="00645C3D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大學與在地社區協力發展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(USR)</w:t>
            </w:r>
          </w:p>
          <w:p w:rsidR="0006626E" w:rsidRPr="009B5A94" w:rsidRDefault="0006626E" w:rsidP="0006626E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Empowerment and Cooperation between University and Local</w:t>
            </w:r>
          </w:p>
          <w:p w:rsidR="00645C3D" w:rsidRPr="009B5A94" w:rsidRDefault="0006626E" w:rsidP="0006626E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Community</w:t>
            </w:r>
          </w:p>
        </w:tc>
        <w:tc>
          <w:tcPr>
            <w:tcW w:w="850" w:type="dxa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6D1F8B">
        <w:trPr>
          <w:cantSplit/>
          <w:trHeight w:val="1020"/>
          <w:jc w:val="center"/>
        </w:trPr>
        <w:tc>
          <w:tcPr>
            <w:tcW w:w="1486" w:type="dxa"/>
          </w:tcPr>
          <w:p w:rsidR="00645C3D" w:rsidRPr="009B5A94" w:rsidRDefault="00645C3D" w:rsidP="00645C3D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sym w:font="Wingdings" w:char="F0A8"/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永續觀光理論與實務</w:t>
            </w:r>
          </w:p>
          <w:p w:rsidR="00645C3D" w:rsidRPr="009B5A94" w:rsidRDefault="0006626E" w:rsidP="00645C3D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Sustainable Tourism Development</w:t>
            </w:r>
          </w:p>
        </w:tc>
        <w:tc>
          <w:tcPr>
            <w:tcW w:w="850" w:type="dxa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645C3D" w:rsidRPr="009B5A94" w:rsidRDefault="00645C3D" w:rsidP="00645C3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56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9B5A94" w:rsidRPr="009B5A94" w:rsidTr="00DF24A6">
        <w:trPr>
          <w:cantSplit/>
          <w:trHeight w:val="1020"/>
          <w:jc w:val="center"/>
        </w:trPr>
        <w:tc>
          <w:tcPr>
            <w:tcW w:w="10159" w:type="dxa"/>
            <w:gridSpan w:val="7"/>
            <w:vAlign w:val="center"/>
          </w:tcPr>
          <w:p w:rsidR="00645C3D" w:rsidRPr="009B5A94" w:rsidRDefault="00645C3D" w:rsidP="00645C3D">
            <w:pPr>
              <w:widowControl/>
              <w:tabs>
                <w:tab w:val="left" w:pos="8280"/>
              </w:tabs>
              <w:spacing w:line="300" w:lineRule="exact"/>
              <w:jc w:val="righ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總計修滿：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___________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學分</w:t>
            </w:r>
          </w:p>
        </w:tc>
      </w:tr>
    </w:tbl>
    <w:tbl>
      <w:tblPr>
        <w:tblpPr w:leftFromText="180" w:rightFromText="180" w:vertAnchor="text" w:horzAnchor="margin" w:tblpX="-169" w:tblpY="91"/>
        <w:tblW w:w="1010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94"/>
        <w:gridCol w:w="2148"/>
        <w:gridCol w:w="687"/>
        <w:gridCol w:w="2977"/>
        <w:gridCol w:w="531"/>
        <w:gridCol w:w="3069"/>
      </w:tblGrid>
      <w:tr w:rsidR="009B5A94" w:rsidRPr="009B5A94" w:rsidTr="00030364">
        <w:trPr>
          <w:cantSplit/>
          <w:trHeight w:val="1532"/>
        </w:trPr>
        <w:tc>
          <w:tcPr>
            <w:tcW w:w="69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E845F6" w:rsidRPr="009B5A94" w:rsidRDefault="00E845F6" w:rsidP="00E845F6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</w:rPr>
              <w:t>承</w:t>
            </w:r>
          </w:p>
          <w:p w:rsidR="00E845F6" w:rsidRPr="009B5A94" w:rsidRDefault="00E845F6" w:rsidP="00E845F6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</w:rPr>
              <w:t>辦</w:t>
            </w:r>
          </w:p>
          <w:p w:rsidR="00E845F6" w:rsidRPr="009B5A94" w:rsidRDefault="00E845F6" w:rsidP="00E845F6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</w:rPr>
              <w:t>人</w:t>
            </w:r>
          </w:p>
          <w:p w:rsidR="00E845F6" w:rsidRPr="009B5A94" w:rsidRDefault="00E845F6" w:rsidP="00E845F6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</w:rPr>
              <w:t>員</w:t>
            </w:r>
          </w:p>
        </w:tc>
        <w:tc>
          <w:tcPr>
            <w:tcW w:w="214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E845F6" w:rsidRPr="009B5A94" w:rsidRDefault="00E845F6" w:rsidP="00E845F6">
            <w:pPr>
              <w:spacing w:line="240" w:lineRule="exact"/>
              <w:ind w:left="113" w:right="113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687" w:type="dxa"/>
            <w:tcBorders>
              <w:top w:val="double" w:sz="4" w:space="0" w:color="auto"/>
              <w:bottom w:val="double" w:sz="4" w:space="0" w:color="auto"/>
            </w:tcBorders>
            <w:textDirection w:val="tbRlV"/>
            <w:vAlign w:val="center"/>
          </w:tcPr>
          <w:p w:rsidR="00E845F6" w:rsidRPr="009B5A94" w:rsidRDefault="00E845F6" w:rsidP="00E845F6">
            <w:pPr>
              <w:spacing w:line="240" w:lineRule="exact"/>
              <w:ind w:left="113" w:right="113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9B5A94">
              <w:rPr>
                <w:rFonts w:ascii="Times New Roman" w:eastAsia="標楷體" w:hAnsi="Times New Roman" w:cs="Times New Roman" w:hint="eastAsia"/>
                <w:color w:val="000000" w:themeColor="text1"/>
              </w:rPr>
              <w:t>學習資源組</w:t>
            </w:r>
            <w:r w:rsidRPr="009B5A94">
              <w:rPr>
                <w:rFonts w:ascii="Times New Roman" w:eastAsia="標楷體" w:hAnsi="Times New Roman" w:cs="Times New Roman"/>
                <w:color w:val="000000" w:themeColor="text1"/>
              </w:rPr>
              <w:t>組長</w:t>
            </w:r>
          </w:p>
        </w:tc>
        <w:tc>
          <w:tcPr>
            <w:tcW w:w="297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E845F6" w:rsidRPr="009B5A94" w:rsidRDefault="00E845F6" w:rsidP="00E845F6">
            <w:pPr>
              <w:spacing w:line="24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531" w:type="dxa"/>
            <w:tcBorders>
              <w:top w:val="double" w:sz="4" w:space="0" w:color="auto"/>
              <w:bottom w:val="double" w:sz="4" w:space="0" w:color="auto"/>
            </w:tcBorders>
            <w:textDirection w:val="tbRlV"/>
            <w:vAlign w:val="center"/>
          </w:tcPr>
          <w:p w:rsidR="00E845F6" w:rsidRPr="009B5A94" w:rsidRDefault="00E845F6" w:rsidP="00E845F6">
            <w:pPr>
              <w:spacing w:line="240" w:lineRule="exact"/>
              <w:ind w:left="113" w:right="113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9B5A94">
              <w:rPr>
                <w:rFonts w:ascii="Times New Roman" w:eastAsia="標楷體" w:hAnsi="Times New Roman" w:cs="Times New Roman"/>
                <w:color w:val="000000" w:themeColor="text1"/>
              </w:rPr>
              <w:t>中心主任</w:t>
            </w:r>
          </w:p>
        </w:tc>
        <w:tc>
          <w:tcPr>
            <w:tcW w:w="306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E845F6" w:rsidRPr="009B5A94" w:rsidRDefault="00E845F6" w:rsidP="00E845F6">
            <w:pPr>
              <w:spacing w:line="24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</w:tbl>
    <w:p w:rsidR="00FC2AA1" w:rsidRPr="009B5A94" w:rsidRDefault="00FC2AA1" w:rsidP="00FC2AA1">
      <w:pPr>
        <w:rPr>
          <w:rFonts w:ascii="標楷體" w:eastAsia="標楷體" w:hAnsi="標楷體"/>
          <w:color w:val="000000" w:themeColor="text1"/>
        </w:rPr>
      </w:pPr>
    </w:p>
    <w:sectPr w:rsidR="00FC2AA1" w:rsidRPr="009B5A94" w:rsidSect="002E30C7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14EB" w:rsidRDefault="00F614EB" w:rsidP="00E845F6">
      <w:r>
        <w:separator/>
      </w:r>
    </w:p>
  </w:endnote>
  <w:endnote w:type="continuationSeparator" w:id="0">
    <w:p w:rsidR="00F614EB" w:rsidRDefault="00F614EB" w:rsidP="00E84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0364" w:rsidRDefault="0003036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14EB" w:rsidRDefault="00F614EB" w:rsidP="00E845F6">
      <w:r>
        <w:separator/>
      </w:r>
    </w:p>
  </w:footnote>
  <w:footnote w:type="continuationSeparator" w:id="0">
    <w:p w:rsidR="00F614EB" w:rsidRDefault="00F614EB" w:rsidP="00E84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D160C"/>
    <w:multiLevelType w:val="hybridMultilevel"/>
    <w:tmpl w:val="C37AC1F6"/>
    <w:lvl w:ilvl="0" w:tplc="91526AB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6C0777D"/>
    <w:multiLevelType w:val="hybridMultilevel"/>
    <w:tmpl w:val="42DC79FA"/>
    <w:lvl w:ilvl="0" w:tplc="CFC43066">
      <w:start w:val="1"/>
      <w:numFmt w:val="taiwaneseCountingThousand"/>
      <w:lvlText w:val="%1、"/>
      <w:lvlJc w:val="left"/>
      <w:pPr>
        <w:ind w:left="532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E943D41"/>
    <w:multiLevelType w:val="hybridMultilevel"/>
    <w:tmpl w:val="CAE665D6"/>
    <w:lvl w:ilvl="0" w:tplc="2724DE84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77F79BE"/>
    <w:multiLevelType w:val="hybridMultilevel"/>
    <w:tmpl w:val="8C200F4C"/>
    <w:lvl w:ilvl="0" w:tplc="335E1D14">
      <w:start w:val="1"/>
      <w:numFmt w:val="taiwaneseCountingThousand"/>
      <w:lvlText w:val="（%1）"/>
      <w:lvlJc w:val="left"/>
      <w:pPr>
        <w:ind w:left="1615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3B4876BF"/>
    <w:multiLevelType w:val="hybridMultilevel"/>
    <w:tmpl w:val="10A85FB2"/>
    <w:lvl w:ilvl="0" w:tplc="CE7ACBB6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E283BDC"/>
    <w:multiLevelType w:val="hybridMultilevel"/>
    <w:tmpl w:val="595C7B10"/>
    <w:lvl w:ilvl="0" w:tplc="4D46C67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4873197"/>
    <w:multiLevelType w:val="hybridMultilevel"/>
    <w:tmpl w:val="3BCA3792"/>
    <w:lvl w:ilvl="0" w:tplc="335E1D14">
      <w:start w:val="1"/>
      <w:numFmt w:val="taiwaneseCountingThousand"/>
      <w:lvlText w:val="（%1）"/>
      <w:lvlJc w:val="left"/>
      <w:pPr>
        <w:ind w:left="96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F52"/>
    <w:rsid w:val="00030364"/>
    <w:rsid w:val="00047607"/>
    <w:rsid w:val="000619D0"/>
    <w:rsid w:val="0006626E"/>
    <w:rsid w:val="000A16CA"/>
    <w:rsid w:val="000A6FC2"/>
    <w:rsid w:val="001147BA"/>
    <w:rsid w:val="00130020"/>
    <w:rsid w:val="00133990"/>
    <w:rsid w:val="00170FC9"/>
    <w:rsid w:val="00183B45"/>
    <w:rsid w:val="001B261E"/>
    <w:rsid w:val="001C162B"/>
    <w:rsid w:val="0021774E"/>
    <w:rsid w:val="002E30C7"/>
    <w:rsid w:val="00320525"/>
    <w:rsid w:val="00366831"/>
    <w:rsid w:val="003D0DC1"/>
    <w:rsid w:val="003D4179"/>
    <w:rsid w:val="00443975"/>
    <w:rsid w:val="00510F64"/>
    <w:rsid w:val="00540550"/>
    <w:rsid w:val="005837DC"/>
    <w:rsid w:val="00584C40"/>
    <w:rsid w:val="005B73C9"/>
    <w:rsid w:val="005E60B3"/>
    <w:rsid w:val="00601982"/>
    <w:rsid w:val="00645C3D"/>
    <w:rsid w:val="006A19A1"/>
    <w:rsid w:val="006B441D"/>
    <w:rsid w:val="006D1F8B"/>
    <w:rsid w:val="00705CE1"/>
    <w:rsid w:val="0071514F"/>
    <w:rsid w:val="007343F6"/>
    <w:rsid w:val="007640DB"/>
    <w:rsid w:val="00770591"/>
    <w:rsid w:val="007E098B"/>
    <w:rsid w:val="00803E2F"/>
    <w:rsid w:val="00814CF4"/>
    <w:rsid w:val="008823DE"/>
    <w:rsid w:val="008B2317"/>
    <w:rsid w:val="008D5F56"/>
    <w:rsid w:val="008F243D"/>
    <w:rsid w:val="009509FC"/>
    <w:rsid w:val="00962AAA"/>
    <w:rsid w:val="009B5A94"/>
    <w:rsid w:val="009C09B3"/>
    <w:rsid w:val="00A1171B"/>
    <w:rsid w:val="00AC4582"/>
    <w:rsid w:val="00AE029A"/>
    <w:rsid w:val="00AE5F52"/>
    <w:rsid w:val="00B108C9"/>
    <w:rsid w:val="00B920D5"/>
    <w:rsid w:val="00BA3A5D"/>
    <w:rsid w:val="00BC1A4E"/>
    <w:rsid w:val="00BD1697"/>
    <w:rsid w:val="00C04DEA"/>
    <w:rsid w:val="00C2395F"/>
    <w:rsid w:val="00C754DE"/>
    <w:rsid w:val="00C85890"/>
    <w:rsid w:val="00D1094D"/>
    <w:rsid w:val="00D3289D"/>
    <w:rsid w:val="00D5669F"/>
    <w:rsid w:val="00D60212"/>
    <w:rsid w:val="00DC23E7"/>
    <w:rsid w:val="00E804FD"/>
    <w:rsid w:val="00E845F6"/>
    <w:rsid w:val="00F614EB"/>
    <w:rsid w:val="00FA30D5"/>
    <w:rsid w:val="00FC2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95906524-040D-40D9-A97D-02B6A7B2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5F52"/>
    <w:pPr>
      <w:ind w:leftChars="200" w:left="480"/>
    </w:pPr>
  </w:style>
  <w:style w:type="table" w:styleId="a4">
    <w:name w:val="Table Grid"/>
    <w:basedOn w:val="a1"/>
    <w:uiPriority w:val="39"/>
    <w:rsid w:val="00FA30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845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845F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845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845F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0736FE-2F83-46FC-9020-57A9B30BB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2023-12-15T07:50:00Z</dcterms:created>
  <dcterms:modified xsi:type="dcterms:W3CDTF">2024-11-13T06:26:00Z</dcterms:modified>
</cp:coreProperties>
</file>